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CF6E" w14:textId="77777777" w:rsidR="00B41EF4" w:rsidRDefault="00B41EF4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64</w:t>
      </w:r>
    </w:p>
    <w:p w14:paraId="01768775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3B373479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4FE4DCCD" w14:textId="77777777" w:rsidR="00B41EF4" w:rsidRDefault="00B41EF4">
      <w:pPr>
        <w:adjustRightInd/>
        <w:spacing w:line="378" w:lineRule="exact"/>
        <w:ind w:left="108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補助人工心臓の施設基準に係る届出書添付書類</w:t>
      </w:r>
    </w:p>
    <w:p w14:paraId="19F7776C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45AD20A2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2410"/>
        <w:gridCol w:w="1984"/>
        <w:gridCol w:w="2131"/>
      </w:tblGrid>
      <w:tr w:rsidR="00B41EF4" w14:paraId="599BD4C8" w14:textId="77777777" w:rsidTr="00B41EF4">
        <w:trPr>
          <w:trHeight w:val="1843"/>
        </w:trPr>
        <w:tc>
          <w:tcPr>
            <w:tcW w:w="939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C9BBB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5F346082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7767380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4DDE99AD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  <w:p w14:paraId="6FBA4FF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B41EF4" w14:paraId="6E947305" w14:textId="77777777" w:rsidTr="00B41EF4">
        <w:trPr>
          <w:trHeight w:val="1531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3EF344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　標榜診療科（施設基準に係る標榜科名を記入すること。）</w:t>
            </w:r>
          </w:p>
          <w:p w14:paraId="6C076625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72E68F9A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121FF205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</w:tc>
      </w:tr>
      <w:tr w:rsidR="00B41EF4" w14:paraId="0D3980DF" w14:textId="77777777" w:rsidTr="00B41EF4">
        <w:trPr>
          <w:trHeight w:val="936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0D726A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　開心術（冠動脈、大動脈バイパス移植術を含む。）の</w:t>
            </w:r>
            <w:r w:rsidR="00B43370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2EEB200E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B41EF4" w14:paraId="290B324F" w14:textId="77777777" w:rsidTr="003B3507">
        <w:trPr>
          <w:trHeight w:val="595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119EE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４　心臓血管外科の</w:t>
            </w:r>
            <w:r w:rsidR="003B3507">
              <w:rPr>
                <w:rFonts w:eastAsia="ＭＳ ゴシック" w:hAnsi="Times New Roman" w:cs="ＭＳ ゴシック" w:hint="eastAsia"/>
                <w:sz w:val="22"/>
                <w:szCs w:val="22"/>
              </w:rPr>
              <w:t>常勤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医師の氏名等</w:t>
            </w:r>
          </w:p>
        </w:tc>
      </w:tr>
      <w:tr w:rsidR="00D75EBA" w14:paraId="577B4BF9" w14:textId="77777777" w:rsidTr="003B3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5C15D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常勤医師の氏名等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D42" w14:textId="77777777" w:rsidR="00D75EBA" w:rsidRPr="00B95475" w:rsidRDefault="001F3124" w:rsidP="00D75EBA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9F6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心臓血管外科</w:t>
            </w:r>
          </w:p>
          <w:p w14:paraId="106B0C2B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の経験年数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E9360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補助人工心臓</w:t>
            </w:r>
          </w:p>
          <w:p w14:paraId="2B28CE33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の経験症例数</w:t>
            </w:r>
          </w:p>
        </w:tc>
      </w:tr>
      <w:tr w:rsidR="00D75EBA" w14:paraId="4F2C9420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1E7A4E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DCED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65963AB9" w14:textId="77777777" w:rsidR="00B62204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100" w:firstLine="246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7C81D" w14:textId="77777777" w:rsidR="00D75EBA" w:rsidRDefault="00D75EBA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A4D281" w14:textId="77777777" w:rsidR="00D75EBA" w:rsidRDefault="00D75EBA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6ED20D55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B73CD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7A0F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32154B38" w14:textId="77777777" w:rsidR="00B62204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37EE7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5862C6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6F908C7C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67A0E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2E73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6923B091" w14:textId="77777777" w:rsidR="00551087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98CC2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D9BF66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6616E7F0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6A687C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72533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269B12A9" w14:textId="77777777" w:rsidR="00551087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9DE9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E1B62E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3CD4397E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CCCB3D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DAFF7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0A74512E" w14:textId="77777777" w:rsidR="00551087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F8E6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0B6951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00D650C6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AE7449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AFE25F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2D8C25CA" w14:textId="77777777" w:rsidR="00551087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927099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0F6A2F5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B41EF4" w14:paraId="52F7D14F" w14:textId="77777777" w:rsidTr="0048778D">
        <w:trPr>
          <w:trHeight w:val="2381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E55F26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当該保険医療機関内で必要な検査等が常時実施できる機器</w:t>
            </w:r>
          </w:p>
          <w:p w14:paraId="527FF684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eastAsia="ＭＳ ゴシック" w:hAnsi="Times New Roman" w:cs="ＭＳ ゴシック" w:hint="eastAsia"/>
              </w:rPr>
              <w:t>（一般的名称）</w:t>
            </w:r>
            <w:r>
              <w:rPr>
                <w:rFonts w:ascii="ＭＳ ゴシック" w:hAnsi="ＭＳ ゴシック" w:cs="ＭＳ ゴシック"/>
              </w:rPr>
              <w:t xml:space="preserve">                              (</w:t>
            </w:r>
            <w:r>
              <w:rPr>
                <w:rFonts w:eastAsia="ＭＳ ゴシック" w:hAnsi="Times New Roman" w:cs="ＭＳ ゴシック" w:hint="eastAsia"/>
              </w:rPr>
              <w:t>承認</w:t>
            </w:r>
            <w:r w:rsidR="008A0E88">
              <w:rPr>
                <w:rFonts w:eastAsia="ＭＳ ゴシック" w:hAnsi="Times New Roman" w:cs="ＭＳ ゴシック"/>
              </w:rPr>
              <w:t>/</w:t>
            </w:r>
            <w:r w:rsidR="008A0E88">
              <w:rPr>
                <w:rFonts w:eastAsia="ＭＳ ゴシック" w:hAnsi="Times New Roman" w:cs="ＭＳ ゴシック" w:hint="eastAsia"/>
              </w:rPr>
              <w:t>認証</w:t>
            </w:r>
            <w:r>
              <w:rPr>
                <w:rFonts w:eastAsia="ＭＳ ゴシック" w:hAnsi="Times New Roman" w:cs="ＭＳ ゴシック" w:hint="eastAsia"/>
              </w:rPr>
              <w:t>番号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14:paraId="122116B9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□　血液学的検査</w:t>
            </w:r>
          </w:p>
          <w:p w14:paraId="1A7178D9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0E35D4C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□　生化学的検査</w:t>
            </w:r>
          </w:p>
          <w:p w14:paraId="4231B09D" w14:textId="77777777" w:rsidR="00B41EF4" w:rsidRP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07513F58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 xml:space="preserve">□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画像診断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</w:tbl>
    <w:p w14:paraId="0825A256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26D18088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4E3C993A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05CF2C47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77E249F9" w14:textId="77777777" w:rsidR="00B41EF4" w:rsidRDefault="00B41EF4">
      <w:pPr>
        <w:adjustRightInd/>
        <w:spacing w:line="330" w:lineRule="exact"/>
        <w:rPr>
          <w:rFonts w:hAnsi="Times New Roman" w:cs="Times New Roman"/>
          <w:spacing w:val="6"/>
        </w:rPr>
      </w:pPr>
    </w:p>
    <w:p w14:paraId="3F3CDFC6" w14:textId="77777777" w:rsidR="00B41EF4" w:rsidRDefault="00B41EF4">
      <w:pPr>
        <w:adjustRightInd/>
        <w:spacing w:line="330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［記載上の注意］</w:t>
      </w:r>
    </w:p>
    <w:p w14:paraId="1D6194C2" w14:textId="77777777" w:rsidR="00B41EF4" w:rsidRDefault="00B41EF4" w:rsidP="008A0E88">
      <w:pPr>
        <w:adjustRightInd/>
        <w:spacing w:line="330" w:lineRule="exact"/>
        <w:ind w:leftChars="200" w:left="642" w:hangingChars="100" w:hanging="21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１　「１」は特掲診療料施設基準通知第２の４の（３）に定めるところによるものであること。</w:t>
      </w:r>
    </w:p>
    <w:p w14:paraId="4394AA8C" w14:textId="77777777" w:rsidR="00B41EF4" w:rsidRDefault="00E85F5D" w:rsidP="008A0E88">
      <w:pPr>
        <w:adjustRightInd/>
        <w:spacing w:line="330" w:lineRule="exact"/>
        <w:ind w:leftChars="200" w:left="642" w:hangingChars="100" w:hanging="21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２　「３</w:t>
      </w:r>
      <w:r w:rsidR="00B41EF4">
        <w:rPr>
          <w:rFonts w:eastAsia="ＭＳ ゴシック" w:hAnsi="Times New Roman" w:cs="ＭＳ ゴシック" w:hint="eastAsia"/>
        </w:rPr>
        <w:t>」は、新規届出の場合には実績期間内に</w:t>
      </w:r>
      <w:r w:rsidR="00B41EF4">
        <w:rPr>
          <w:rFonts w:ascii="ＭＳ ゴシック" w:hAnsi="ＭＳ ゴシック" w:cs="ＭＳ ゴシック"/>
        </w:rPr>
        <w:t>25</w:t>
      </w:r>
      <w:r w:rsidR="00B41EF4">
        <w:rPr>
          <w:rFonts w:eastAsia="ＭＳ ゴシック" w:hAnsi="Times New Roman" w:cs="ＭＳ ゴシック" w:hint="eastAsia"/>
        </w:rPr>
        <w:t>例以上、再度の届出の場合には実績期間内に</w:t>
      </w:r>
      <w:r w:rsidR="00B41EF4">
        <w:rPr>
          <w:rFonts w:ascii="ＭＳ ゴシック" w:hAnsi="ＭＳ ゴシック" w:cs="ＭＳ ゴシック"/>
        </w:rPr>
        <w:t>50</w:t>
      </w:r>
      <w:r w:rsidR="00B41EF4">
        <w:rPr>
          <w:rFonts w:eastAsia="ＭＳ ゴシック" w:hAnsi="Times New Roman" w:cs="ＭＳ ゴシック" w:hint="eastAsia"/>
        </w:rPr>
        <w:t>例以上が必要であること。また、当該手術症例一覧（実施年月日、手術名、患者の性別、年齢、主病名）を別添２の様式</w:t>
      </w:r>
      <w:r w:rsidR="00B41EF4">
        <w:rPr>
          <w:rFonts w:ascii="ＭＳ ゴシック" w:hAnsi="ＭＳ ゴシック" w:cs="ＭＳ ゴシック"/>
        </w:rPr>
        <w:t>52</w:t>
      </w:r>
      <w:r w:rsidR="00B41EF4">
        <w:rPr>
          <w:rFonts w:eastAsia="ＭＳ ゴシック" w:hAnsi="Times New Roman" w:cs="ＭＳ ゴシック" w:hint="eastAsia"/>
        </w:rPr>
        <w:t>により添付すること。</w:t>
      </w:r>
    </w:p>
    <w:p w14:paraId="395F8F0E" w14:textId="77777777" w:rsidR="00B41EF4" w:rsidRDefault="00B41EF4" w:rsidP="00B95475">
      <w:pPr>
        <w:adjustRightInd/>
        <w:spacing w:line="330" w:lineRule="exact"/>
        <w:ind w:leftChars="200" w:left="642" w:hangingChars="100" w:hanging="21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３　「４」の常勤医師の勤務時間について、</w:t>
      </w:r>
      <w:r w:rsidR="0048778D">
        <w:rPr>
          <w:rFonts w:eastAsia="ＭＳ ゴシック" w:hAnsi="Times New Roman" w:cs="ＭＳ ゴシック" w:hint="eastAsia"/>
        </w:rPr>
        <w:t>就業規則等に定める</w:t>
      </w:r>
      <w:r w:rsidR="00551087">
        <w:rPr>
          <w:rFonts w:eastAsia="ＭＳ ゴシック" w:hAnsi="Times New Roman" w:cs="ＭＳ ゴシック" w:hint="eastAsia"/>
        </w:rPr>
        <w:t>週あたりの所定労働時間</w:t>
      </w:r>
      <w:r w:rsidR="0048778D">
        <w:rPr>
          <w:rFonts w:eastAsia="ＭＳ ゴシック" w:hAnsi="Times New Roman" w:cs="ＭＳ ゴシック" w:hint="eastAsia"/>
        </w:rPr>
        <w:t>（休憩時間を除く労働時間）</w:t>
      </w:r>
      <w:r w:rsidR="00551087">
        <w:rPr>
          <w:rFonts w:eastAsia="ＭＳ ゴシック" w:hAnsi="Times New Roman" w:cs="ＭＳ ゴシック" w:hint="eastAsia"/>
        </w:rPr>
        <w:t>を</w:t>
      </w:r>
      <w:r w:rsidR="0048778D">
        <w:rPr>
          <w:rFonts w:eastAsia="ＭＳ ゴシック" w:hAnsi="Times New Roman" w:cs="ＭＳ ゴシック" w:hint="eastAsia"/>
        </w:rPr>
        <w:t>記入</w:t>
      </w:r>
      <w:r>
        <w:rPr>
          <w:rFonts w:eastAsia="ＭＳ ゴシック" w:hAnsi="Times New Roman" w:cs="ＭＳ ゴシック" w:hint="eastAsia"/>
        </w:rPr>
        <w:t>すること。</w:t>
      </w:r>
    </w:p>
    <w:p w14:paraId="21FFEFE5" w14:textId="77777777" w:rsidR="00B41EF4" w:rsidRDefault="00B41EF4" w:rsidP="008A0E88">
      <w:pPr>
        <w:adjustRightInd/>
        <w:spacing w:line="330" w:lineRule="exact"/>
        <w:ind w:leftChars="200" w:left="642" w:hangingChars="100" w:hanging="21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４　当該届出は、病院である保険医療機関のみ可能であること。</w:t>
      </w:r>
    </w:p>
    <w:sectPr w:rsidR="00B41EF4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53A0" w14:textId="77777777" w:rsidR="00AC0908" w:rsidRDefault="00AC0908">
      <w:r>
        <w:separator/>
      </w:r>
    </w:p>
  </w:endnote>
  <w:endnote w:type="continuationSeparator" w:id="0">
    <w:p w14:paraId="17150290" w14:textId="77777777" w:rsidR="00AC0908" w:rsidRDefault="00AC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D591" w14:textId="77777777" w:rsidR="00AC0908" w:rsidRDefault="00AC09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CA8C59" w14:textId="77777777" w:rsidR="00AC0908" w:rsidRDefault="00AC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F4"/>
    <w:rsid w:val="001F3124"/>
    <w:rsid w:val="002F355B"/>
    <w:rsid w:val="003B3507"/>
    <w:rsid w:val="00464974"/>
    <w:rsid w:val="004776C2"/>
    <w:rsid w:val="0048778D"/>
    <w:rsid w:val="00551087"/>
    <w:rsid w:val="005B6FAB"/>
    <w:rsid w:val="00806D27"/>
    <w:rsid w:val="008850E5"/>
    <w:rsid w:val="008A0E88"/>
    <w:rsid w:val="00AC0908"/>
    <w:rsid w:val="00AC7F70"/>
    <w:rsid w:val="00B41EF4"/>
    <w:rsid w:val="00B43370"/>
    <w:rsid w:val="00B62204"/>
    <w:rsid w:val="00B95475"/>
    <w:rsid w:val="00BB7900"/>
    <w:rsid w:val="00C60DAA"/>
    <w:rsid w:val="00D300EA"/>
    <w:rsid w:val="00D75EBA"/>
    <w:rsid w:val="00E85F5D"/>
    <w:rsid w:val="00EB238C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8CD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1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41EF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E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41EF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1E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41EF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E331631-28BD-4A1A-935F-158697AC6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8D13D-0158-4F0B-88B1-90DF3AB756F5}"/>
</file>

<file path=customXml/itemProps3.xml><?xml version="1.0" encoding="utf-8"?>
<ds:datastoreItem xmlns:ds="http://schemas.openxmlformats.org/officeDocument/2006/customXml" ds:itemID="{3A9AF308-8FBF-477F-BAAB-C9D81CBB4F05}"/>
</file>

<file path=customXml/itemProps4.xml><?xml version="1.0" encoding="utf-8"?>
<ds:datastoreItem xmlns:ds="http://schemas.openxmlformats.org/officeDocument/2006/customXml" ds:itemID="{44F877D7-6CC3-4118-ADE9-A7D6650FD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544</Characters>
  <Application>Microsoft Office Word</Application>
  <DocSecurity>0</DocSecurity>
  <Lines>4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2024-03-08T04:04:00Z</dcterms:created>
  <dcterms:modified xsi:type="dcterms:W3CDTF">2024-03-08T04:04:00Z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